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B6080C">
              <w:rPr>
                <w:rFonts w:ascii="Times New Roman" w:hAnsi="Times New Roman" w:cs="Times New Roman"/>
                <w:bCs/>
              </w:rPr>
              <w:t>03_</w:t>
            </w:r>
            <w:r>
              <w:rPr>
                <w:rFonts w:ascii="Times New Roman" w:hAnsi="Times New Roman" w:cs="Times New Roman"/>
                <w:bCs/>
              </w:rPr>
              <w:t>»___</w:t>
            </w:r>
            <w:r w:rsidR="00B6080C">
              <w:rPr>
                <w:rFonts w:ascii="Times New Roman" w:hAnsi="Times New Roman" w:cs="Times New Roman"/>
                <w:bCs/>
              </w:rPr>
              <w:t>02__</w:t>
            </w:r>
            <w:r>
              <w:rPr>
                <w:rFonts w:ascii="Times New Roman" w:hAnsi="Times New Roman" w:cs="Times New Roman"/>
                <w:bCs/>
              </w:rPr>
              <w:t>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6080C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7332" w:rsidRDefault="002E7332" w:rsidP="00EB3350">
      <w:pPr>
        <w:tabs>
          <w:tab w:val="left" w:pos="0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32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 в связи</w:t>
      </w:r>
    </w:p>
    <w:p w:rsidR="002E7332" w:rsidRDefault="002E7332" w:rsidP="00EB3350">
      <w:pPr>
        <w:tabs>
          <w:tab w:val="left" w:pos="0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32">
        <w:rPr>
          <w:rFonts w:ascii="Times New Roman" w:hAnsi="Times New Roman" w:cs="Times New Roman"/>
          <w:b/>
          <w:sz w:val="28"/>
          <w:szCs w:val="28"/>
        </w:rPr>
        <w:t>с разде</w:t>
      </w:r>
      <w:r w:rsidR="00EB3350">
        <w:rPr>
          <w:rFonts w:ascii="Times New Roman" w:hAnsi="Times New Roman" w:cs="Times New Roman"/>
          <w:b/>
          <w:sz w:val="28"/>
          <w:szCs w:val="28"/>
        </w:rPr>
        <w:t xml:space="preserve">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расположенного </w:t>
      </w:r>
      <w:r w:rsidRPr="002E7332">
        <w:rPr>
          <w:rFonts w:ascii="Times New Roman" w:hAnsi="Times New Roman" w:cs="Times New Roman"/>
          <w:b/>
          <w:sz w:val="28"/>
          <w:szCs w:val="28"/>
        </w:rPr>
        <w:t>в станице</w:t>
      </w:r>
    </w:p>
    <w:p w:rsidR="002E7332" w:rsidRDefault="002E7332" w:rsidP="00EB3350">
      <w:pPr>
        <w:tabs>
          <w:tab w:val="left" w:pos="0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7332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2E7332">
        <w:rPr>
          <w:rFonts w:ascii="Times New Roman" w:hAnsi="Times New Roman" w:cs="Times New Roman"/>
          <w:b/>
          <w:sz w:val="28"/>
          <w:szCs w:val="28"/>
        </w:rPr>
        <w:t xml:space="preserve"> Крупской, 25</w:t>
      </w:r>
    </w:p>
    <w:p w:rsidR="002E7332" w:rsidRDefault="002E7332" w:rsidP="002E7332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332" w:rsidRDefault="002E7332" w:rsidP="002E7332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332" w:rsidRPr="002E7332" w:rsidRDefault="002E7332" w:rsidP="002E7332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332" w:rsidRPr="002E7332" w:rsidRDefault="002E7332" w:rsidP="002E7332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33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E7332">
        <w:rPr>
          <w:rFonts w:ascii="Times New Roman" w:hAnsi="Times New Roman" w:cs="Times New Roman"/>
          <w:sz w:val="28"/>
          <w:szCs w:val="28"/>
        </w:rPr>
        <w:t>акона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73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2E73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E733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 xml:space="preserve">ния Красноармейский район от 31 января 2006 года № 169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332">
        <w:rPr>
          <w:rFonts w:ascii="Times New Roman" w:hAnsi="Times New Roman" w:cs="Times New Roman"/>
          <w:sz w:val="28"/>
          <w:szCs w:val="28"/>
        </w:rPr>
        <w:t>О передаче полн</w:t>
      </w:r>
      <w:r w:rsidRPr="002E7332">
        <w:rPr>
          <w:rFonts w:ascii="Times New Roman" w:hAnsi="Times New Roman" w:cs="Times New Roman"/>
          <w:sz w:val="28"/>
          <w:szCs w:val="28"/>
        </w:rPr>
        <w:t>о</w:t>
      </w:r>
      <w:r w:rsidRPr="002E7332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2E7332">
        <w:rPr>
          <w:rFonts w:ascii="Times New Roman" w:hAnsi="Times New Roman" w:cs="Times New Roman"/>
          <w:sz w:val="28"/>
          <w:szCs w:val="28"/>
        </w:rPr>
        <w:t>о</w:t>
      </w:r>
      <w:r w:rsidRPr="002E7332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2E733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сел</w:t>
      </w:r>
      <w:r w:rsidRPr="002E7332">
        <w:rPr>
          <w:rFonts w:ascii="Times New Roman" w:hAnsi="Times New Roman" w:cs="Times New Roman"/>
          <w:sz w:val="28"/>
          <w:szCs w:val="28"/>
        </w:rPr>
        <w:t>ь</w:t>
      </w:r>
      <w:r w:rsidRPr="002E7332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E7332">
        <w:rPr>
          <w:rFonts w:ascii="Times New Roman" w:hAnsi="Times New Roman" w:cs="Times New Roman"/>
          <w:sz w:val="28"/>
          <w:szCs w:val="28"/>
        </w:rPr>
        <w:t>О пр</w:t>
      </w:r>
      <w:r w:rsidRPr="002E7332">
        <w:rPr>
          <w:rFonts w:ascii="Times New Roman" w:hAnsi="Times New Roman" w:cs="Times New Roman"/>
          <w:sz w:val="28"/>
          <w:szCs w:val="28"/>
        </w:rPr>
        <w:t>и</w:t>
      </w:r>
      <w:r w:rsidRPr="002E7332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Старониж</w:t>
      </w:r>
      <w:r w:rsidRPr="002E7332">
        <w:rPr>
          <w:rFonts w:ascii="Times New Roman" w:hAnsi="Times New Roman" w:cs="Times New Roman"/>
          <w:sz w:val="28"/>
          <w:szCs w:val="28"/>
        </w:rPr>
        <w:t>е</w:t>
      </w:r>
      <w:r w:rsidRPr="002E7332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E7332">
        <w:rPr>
          <w:rFonts w:ascii="Times New Roman" w:hAnsi="Times New Roman" w:cs="Times New Roman"/>
          <w:sz w:val="28"/>
          <w:szCs w:val="28"/>
        </w:rPr>
        <w:t>, на основании з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явления Богомолова Андрея Николаеви</w:t>
      </w:r>
      <w:r>
        <w:rPr>
          <w:rFonts w:ascii="Times New Roman" w:hAnsi="Times New Roman" w:cs="Times New Roman"/>
          <w:sz w:val="28"/>
          <w:szCs w:val="28"/>
        </w:rPr>
        <w:t xml:space="preserve">ча, в </w:t>
      </w:r>
      <w:r w:rsidRPr="002E7332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7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E73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E7332" w:rsidRPr="002E7332" w:rsidRDefault="002E7332" w:rsidP="002E7332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332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3199 кв.м., с кадас</w:t>
      </w:r>
      <w:r w:rsidRPr="002E7332">
        <w:rPr>
          <w:rFonts w:ascii="Times New Roman" w:hAnsi="Times New Roman" w:cs="Times New Roman"/>
          <w:sz w:val="28"/>
          <w:szCs w:val="28"/>
        </w:rPr>
        <w:t>т</w:t>
      </w:r>
      <w:r w:rsidRPr="002E7332">
        <w:rPr>
          <w:rFonts w:ascii="Times New Roman" w:hAnsi="Times New Roman" w:cs="Times New Roman"/>
          <w:sz w:val="28"/>
          <w:szCs w:val="28"/>
        </w:rPr>
        <w:t>ровым номером 23:13:0401088:13, категория земель – земли населённых пун</w:t>
      </w:r>
      <w:r w:rsidRPr="002E7332">
        <w:rPr>
          <w:rFonts w:ascii="Times New Roman" w:hAnsi="Times New Roman" w:cs="Times New Roman"/>
          <w:sz w:val="28"/>
          <w:szCs w:val="28"/>
        </w:rPr>
        <w:t>к</w:t>
      </w:r>
      <w:r w:rsidRPr="002E7332">
        <w:rPr>
          <w:rFonts w:ascii="Times New Roman" w:hAnsi="Times New Roman" w:cs="Times New Roman"/>
          <w:sz w:val="28"/>
          <w:szCs w:val="28"/>
        </w:rPr>
        <w:t>тов, вид разрешённого использования – ведение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7332">
        <w:rPr>
          <w:rFonts w:ascii="Times New Roman" w:hAnsi="Times New Roman" w:cs="Times New Roman"/>
          <w:sz w:val="28"/>
          <w:szCs w:val="28"/>
        </w:rPr>
        <w:t>находящегося в собственности Бого</w:t>
      </w:r>
      <w:r>
        <w:rPr>
          <w:rFonts w:ascii="Times New Roman" w:hAnsi="Times New Roman" w:cs="Times New Roman"/>
          <w:sz w:val="28"/>
          <w:szCs w:val="28"/>
        </w:rPr>
        <w:t xml:space="preserve">молова Андрея Николаевича, </w:t>
      </w:r>
      <w:r w:rsidRPr="002E7332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Крас</w:t>
      </w:r>
      <w:r>
        <w:rPr>
          <w:rFonts w:ascii="Times New Roman" w:hAnsi="Times New Roman" w:cs="Times New Roman"/>
          <w:sz w:val="28"/>
          <w:szCs w:val="28"/>
        </w:rPr>
        <w:t xml:space="preserve">нодарский край, </w:t>
      </w:r>
      <w:r w:rsidRPr="002E7332">
        <w:rPr>
          <w:rFonts w:ascii="Times New Roman" w:hAnsi="Times New Roman" w:cs="Times New Roman"/>
          <w:sz w:val="28"/>
          <w:szCs w:val="28"/>
        </w:rPr>
        <w:t>Красн</w:t>
      </w:r>
      <w:r w:rsidRPr="002E7332">
        <w:rPr>
          <w:rFonts w:ascii="Times New Roman" w:hAnsi="Times New Roman" w:cs="Times New Roman"/>
          <w:sz w:val="28"/>
          <w:szCs w:val="28"/>
        </w:rPr>
        <w:t>о</w:t>
      </w:r>
      <w:r w:rsidRPr="002E7332">
        <w:rPr>
          <w:rFonts w:ascii="Times New Roman" w:hAnsi="Times New Roman" w:cs="Times New Roman"/>
          <w:sz w:val="28"/>
          <w:szCs w:val="28"/>
        </w:rPr>
        <w:t xml:space="preserve">армейский район, станица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>, улица Крупской, 25, присв</w:t>
      </w:r>
      <w:r w:rsidRPr="002E7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ить адреса, </w:t>
      </w:r>
      <w:r w:rsidRPr="002E7332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2E7332" w:rsidRPr="002E7332" w:rsidRDefault="00EB3350" w:rsidP="002E7332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</w:t>
      </w:r>
      <w:r w:rsidR="002E7332" w:rsidRPr="002E7332">
        <w:rPr>
          <w:rFonts w:ascii="Times New Roman" w:hAnsi="Times New Roman" w:cs="Times New Roman"/>
          <w:sz w:val="28"/>
          <w:szCs w:val="28"/>
        </w:rPr>
        <w:t xml:space="preserve"> площадью  2500 кв.м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2E7332" w:rsidRPr="002E733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2E7332" w:rsidRPr="002E733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7332" w:rsidRPr="002E7332">
        <w:rPr>
          <w:rFonts w:ascii="Times New Roman" w:hAnsi="Times New Roman" w:cs="Times New Roman"/>
          <w:sz w:val="28"/>
          <w:szCs w:val="28"/>
        </w:rPr>
        <w:t>улица Крупской, 25;</w:t>
      </w:r>
    </w:p>
    <w:p w:rsidR="002E7332" w:rsidRPr="002E7332" w:rsidRDefault="00EB3350" w:rsidP="002E7332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678  кв.м.</w:t>
      </w:r>
      <w:r w:rsidR="002E7332" w:rsidRPr="002E7332">
        <w:rPr>
          <w:rFonts w:ascii="Times New Roman" w:hAnsi="Times New Roman" w:cs="Times New Roman"/>
          <w:sz w:val="28"/>
          <w:szCs w:val="28"/>
        </w:rPr>
        <w:t xml:space="preserve">: Краснодарский край, Красноармейский район, станица </w:t>
      </w:r>
      <w:proofErr w:type="spellStart"/>
      <w:r w:rsidR="002E7332" w:rsidRPr="002E733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7332" w:rsidRPr="002E7332">
        <w:rPr>
          <w:rFonts w:ascii="Times New Roman" w:hAnsi="Times New Roman" w:cs="Times New Roman"/>
          <w:sz w:val="28"/>
          <w:szCs w:val="28"/>
        </w:rPr>
        <w:t>улица Крупской, 25/2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332" w:rsidRPr="002E7332" w:rsidRDefault="00EB3350" w:rsidP="002E7332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="002E7332" w:rsidRPr="002E7332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="002E7332" w:rsidRPr="002E7332">
        <w:rPr>
          <w:rFonts w:ascii="Times New Roman" w:hAnsi="Times New Roman" w:cs="Times New Roman"/>
          <w:sz w:val="28"/>
          <w:szCs w:val="28"/>
        </w:rPr>
        <w:t>Ст</w:t>
      </w:r>
      <w:r w:rsidR="002E7332" w:rsidRPr="002E7332">
        <w:rPr>
          <w:rFonts w:ascii="Times New Roman" w:hAnsi="Times New Roman" w:cs="Times New Roman"/>
          <w:sz w:val="28"/>
          <w:szCs w:val="28"/>
        </w:rPr>
        <w:t>а</w:t>
      </w:r>
      <w:r w:rsidR="002E7332" w:rsidRPr="002E733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2E7332" w:rsidRPr="002E7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2E7332" w:rsidRPr="002E7332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2E7332" w:rsidRPr="002E733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2E7332" w:rsidRPr="002E733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2E7332" w:rsidRPr="002E73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7332" w:rsidRPr="002E7332">
        <w:rPr>
          <w:rFonts w:ascii="Times New Roman" w:hAnsi="Times New Roman" w:cs="Times New Roman"/>
          <w:sz w:val="28"/>
          <w:szCs w:val="28"/>
        </w:rPr>
        <w:t>похозяйстве</w:t>
      </w:r>
      <w:r w:rsidR="002E7332" w:rsidRPr="002E7332">
        <w:rPr>
          <w:rFonts w:ascii="Times New Roman" w:hAnsi="Times New Roman" w:cs="Times New Roman"/>
          <w:sz w:val="28"/>
          <w:szCs w:val="28"/>
        </w:rPr>
        <w:t>н</w:t>
      </w:r>
      <w:r w:rsidR="002E7332" w:rsidRPr="002E733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2E7332" w:rsidRPr="002E733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B3350" w:rsidRDefault="00EB3350" w:rsidP="00EB3350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tabs>
          <w:tab w:val="left" w:pos="1666"/>
          <w:tab w:val="left" w:pos="3720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E7332" w:rsidRPr="002E7332" w:rsidRDefault="002E7332" w:rsidP="00EB3350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местителя гл</w:t>
      </w:r>
      <w:r w:rsidR="00EB3350"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 w:rsidR="00EB33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B335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EB3350">
        <w:rPr>
          <w:rFonts w:ascii="Times New Roman" w:hAnsi="Times New Roman" w:cs="Times New Roman"/>
          <w:sz w:val="28"/>
          <w:szCs w:val="28"/>
        </w:rPr>
        <w:t>й</w:t>
      </w:r>
      <w:r w:rsidR="00EB3350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2E7332">
        <w:rPr>
          <w:rFonts w:ascii="Times New Roman" w:hAnsi="Times New Roman" w:cs="Times New Roman"/>
          <w:sz w:val="28"/>
          <w:szCs w:val="28"/>
        </w:rPr>
        <w:t>Е.Е.</w:t>
      </w:r>
      <w:r w:rsidR="00EB3350">
        <w:rPr>
          <w:rFonts w:ascii="Times New Roman" w:hAnsi="Times New Roman" w:cs="Times New Roman"/>
          <w:sz w:val="28"/>
          <w:szCs w:val="28"/>
        </w:rPr>
        <w:t xml:space="preserve"> </w:t>
      </w:r>
      <w:r w:rsidRPr="002E7332">
        <w:rPr>
          <w:rFonts w:ascii="Times New Roman" w:hAnsi="Times New Roman" w:cs="Times New Roman"/>
          <w:sz w:val="28"/>
          <w:szCs w:val="28"/>
        </w:rPr>
        <w:t>Черепанову.</w:t>
      </w:r>
    </w:p>
    <w:p w:rsidR="002E7332" w:rsidRPr="002E7332" w:rsidRDefault="002E7332" w:rsidP="002E7332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B3350" w:rsidRDefault="00EB3350" w:rsidP="00EB335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2E7332" w:rsidP="00EB335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E7332" w:rsidRPr="002E7332" w:rsidRDefault="002E7332" w:rsidP="00EB335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73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332" w:rsidRPr="002E7332" w:rsidRDefault="002E7332" w:rsidP="00EB3350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E7332" w:rsidRDefault="002E7332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EB3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7332">
        <w:rPr>
          <w:rFonts w:ascii="Times New Roman" w:hAnsi="Times New Roman" w:cs="Times New Roman"/>
          <w:sz w:val="28"/>
          <w:szCs w:val="28"/>
        </w:rPr>
        <w:t>В.В.</w:t>
      </w:r>
      <w:r w:rsidR="00EB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B3350" w:rsidRPr="002E7332" w:rsidRDefault="00EB3350" w:rsidP="00EB335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EB3350" w:rsidRPr="002E733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5D75"/>
    <w:rsid w:val="00084E52"/>
    <w:rsid w:val="0016098A"/>
    <w:rsid w:val="002354B6"/>
    <w:rsid w:val="00265512"/>
    <w:rsid w:val="002862AC"/>
    <w:rsid w:val="002E7332"/>
    <w:rsid w:val="00371C14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70C97"/>
    <w:rsid w:val="009F1F39"/>
    <w:rsid w:val="00A02C5B"/>
    <w:rsid w:val="00A7636B"/>
    <w:rsid w:val="00AC2228"/>
    <w:rsid w:val="00B6080C"/>
    <w:rsid w:val="00C737CC"/>
    <w:rsid w:val="00D13402"/>
    <w:rsid w:val="00D53EA7"/>
    <w:rsid w:val="00D942AD"/>
    <w:rsid w:val="00E51D67"/>
    <w:rsid w:val="00EB3350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B33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B33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2020-02-03T07:04:00Z</cp:lastPrinted>
  <dcterms:created xsi:type="dcterms:W3CDTF">2015-11-24T06:39:00Z</dcterms:created>
  <dcterms:modified xsi:type="dcterms:W3CDTF">2020-03-02T11:26:00Z</dcterms:modified>
</cp:coreProperties>
</file>